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3653" w14:textId="1629DA78" w:rsidR="007317BD" w:rsidRPr="00EB1318" w:rsidRDefault="00AB155C" w:rsidP="00AB155C">
      <w:pP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 w:rsidRPr="00EB1318">
        <w:rPr>
          <w:rFonts w:ascii="Aptos" w:hAnsi="Aptos" w:cs="Arial"/>
          <w:b/>
          <w:sz w:val="28"/>
          <w:szCs w:val="28"/>
        </w:rPr>
        <w:t>20</w:t>
      </w:r>
      <w:r w:rsidR="00A61AE2" w:rsidRPr="00EB1318">
        <w:rPr>
          <w:rFonts w:ascii="Aptos" w:hAnsi="Aptos" w:cs="Arial"/>
          <w:b/>
          <w:sz w:val="28"/>
          <w:szCs w:val="28"/>
        </w:rPr>
        <w:t>2</w:t>
      </w:r>
      <w:r w:rsidR="003E5E49">
        <w:rPr>
          <w:rFonts w:ascii="Aptos" w:hAnsi="Aptos" w:cs="Arial"/>
          <w:b/>
          <w:sz w:val="28"/>
          <w:szCs w:val="28"/>
        </w:rPr>
        <w:t>6</w:t>
      </w:r>
      <w:r w:rsidRPr="00EB1318">
        <w:rPr>
          <w:rFonts w:ascii="Aptos" w:hAnsi="Aptos" w:cs="Arial"/>
          <w:b/>
          <w:sz w:val="28"/>
          <w:szCs w:val="28"/>
        </w:rPr>
        <w:t xml:space="preserve"> Legislative Session</w:t>
      </w:r>
    </w:p>
    <w:p w14:paraId="2109042B" w14:textId="77777777" w:rsidR="00AB155C" w:rsidRPr="00EB1318" w:rsidRDefault="00AB155C" w:rsidP="00AB155C">
      <w:pP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 w:rsidRPr="00EB1318">
        <w:rPr>
          <w:rFonts w:ascii="Aptos" w:hAnsi="Aptos" w:cs="Arial"/>
          <w:b/>
          <w:sz w:val="28"/>
          <w:szCs w:val="28"/>
        </w:rPr>
        <w:t>AGENCY FISCAL IMPACT STATEMENT FORM</w:t>
      </w:r>
    </w:p>
    <w:p w14:paraId="1F24B539" w14:textId="23DE9F5D" w:rsidR="00510C53" w:rsidRPr="00EB1318" w:rsidRDefault="00510C53" w:rsidP="00AB155C">
      <w:pPr>
        <w:spacing w:after="0" w:line="240" w:lineRule="auto"/>
        <w:jc w:val="center"/>
        <w:rPr>
          <w:rFonts w:ascii="Aptos" w:hAnsi="Aptos" w:cs="Arial"/>
          <w:bCs/>
          <w:i/>
          <w:iCs/>
        </w:rPr>
      </w:pPr>
      <w:r w:rsidRPr="00EB1318">
        <w:rPr>
          <w:rFonts w:ascii="Aptos" w:hAnsi="Aptos" w:cs="Arial"/>
          <w:bCs/>
          <w:i/>
          <w:iCs/>
        </w:rPr>
        <w:t xml:space="preserve">For instructions on how to fill out this form, please </w:t>
      </w:r>
      <w:r w:rsidR="007F3BF1" w:rsidRPr="00EB1318">
        <w:rPr>
          <w:rFonts w:ascii="Aptos" w:hAnsi="Aptos" w:cs="Arial"/>
          <w:bCs/>
          <w:i/>
          <w:iCs/>
        </w:rPr>
        <w:t>open</w:t>
      </w:r>
      <w:r w:rsidRPr="00EB1318">
        <w:rPr>
          <w:rFonts w:ascii="Aptos" w:hAnsi="Aptos" w:cs="Arial"/>
          <w:bCs/>
          <w:i/>
          <w:iCs/>
        </w:rPr>
        <w:t xml:space="preserve"> embedded Excel </w:t>
      </w:r>
      <w:r w:rsidR="00556C5B" w:rsidRPr="00EB1318">
        <w:rPr>
          <w:rFonts w:ascii="Aptos" w:hAnsi="Aptos" w:cs="Arial"/>
          <w:bCs/>
          <w:i/>
          <w:iCs/>
        </w:rPr>
        <w:t>worksheet</w:t>
      </w:r>
      <w:r w:rsidRPr="00EB1318">
        <w:rPr>
          <w:rFonts w:ascii="Aptos" w:hAnsi="Aptos" w:cs="Arial"/>
          <w:bCs/>
          <w:i/>
          <w:iCs/>
        </w:rPr>
        <w:t xml:space="preserve">. </w:t>
      </w:r>
    </w:p>
    <w:p w14:paraId="6707FFE0" w14:textId="77777777" w:rsidR="00E94033" w:rsidRPr="00EB1318" w:rsidRDefault="00E94033" w:rsidP="00510C53">
      <w:pPr>
        <w:spacing w:after="0" w:line="240" w:lineRule="auto"/>
        <w:rPr>
          <w:rFonts w:ascii="Aptos" w:hAnsi="Aptos" w:cs="Arial"/>
          <w:b/>
        </w:rPr>
      </w:pPr>
    </w:p>
    <w:p w14:paraId="38F019AE" w14:textId="058D63A5" w:rsidR="00675AA9" w:rsidRPr="00EB1318" w:rsidRDefault="00754F20" w:rsidP="00675AA9">
      <w:pPr>
        <w:tabs>
          <w:tab w:val="left" w:pos="-720"/>
        </w:tabs>
        <w:suppressAutoHyphens/>
        <w:spacing w:after="0" w:line="240" w:lineRule="auto"/>
        <w:jc w:val="both"/>
        <w:rPr>
          <w:rFonts w:ascii="Aptos" w:hAnsi="Aptos" w:cs="Arial"/>
          <w:spacing w:val="-3"/>
        </w:rPr>
      </w:pPr>
      <w:r w:rsidRPr="00EB1318">
        <w:rPr>
          <w:rFonts w:ascii="Aptos" w:hAnsi="Aptos" w:cs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7D545E" wp14:editId="4998CA15">
                <wp:simplePos x="0" y="0"/>
                <wp:positionH relativeFrom="column">
                  <wp:posOffset>13970</wp:posOffset>
                </wp:positionH>
                <wp:positionV relativeFrom="paragraph">
                  <wp:posOffset>56515</wp:posOffset>
                </wp:positionV>
                <wp:extent cx="6424295" cy="0"/>
                <wp:effectExtent l="13970" t="5715" r="10160" b="13335"/>
                <wp:wrapNone/>
                <wp:docPr id="162416256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F616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pt;margin-top:4.45pt;width:505.8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UCuAEAAFYDAAAOAAAAZHJzL2Uyb0RvYy54bWysU8Fu2zAMvQ/YPwi6L06CpliNOD2k6y7d&#10;FqDdBzCSbAuTRYFUYufvJ6lJWmy3YT4IlEg+Pj7S6/tpcOJoiC36Ri5mcymMV6it7xr58+Xx02cp&#10;OILX4NCbRp4My/vNxw/rMdRmiT06bUgkEM/1GBrZxxjqqmLVmwF4hsH45GyRBojpSl2lCcaEPrhq&#10;OZ/fViOSDoTKMKfXh1en3BT8tjUq/mhbNlG4RiZusZxUzn0+q80a6o4g9FadacA/sBjA+lT0CvUA&#10;EcSB7F9Qg1WEjG2cKRwqbFurTOkhdbOY/9HNcw/BlF6SOByuMvH/g1Xfj1u/o0xdTf45PKH6xcLj&#10;tgffmULg5RTS4BZZqmoMXF9T8oXDjsR+/IY6xcAhYlFhamnIkKk/MRWxT1exzRSFSo+3N8ub5d1K&#10;CnXxVVBfEgNx/GpwENloJEcC2/Vxi96nkSItShk4PnHMtKC+JOSqHh+tc2WyzouxkXer5aokMDqr&#10;szOHMXX7rSNxhLwb5Ss9Js/7MMKD1wWsN6C/nO0I1r3aqbjzZ2myGnn1uN6jPu3oIlkaXmF5XrS8&#10;He/vJfvtd9j8BgAA//8DAFBLAwQUAAYACAAAACEAcSkKrdsAAAAGAQAADwAAAGRycy9kb3ducmV2&#10;LnhtbEyOwU7DMBBE70j8g7WVuCBqJ6ioDXGqCokDR9pKXLfxkoTG6yh2mtCvx+XS3mZnRrMvX0+2&#10;FSfqfeNYQzJXIIhLZxquNOx3709LED4gG2wdk4Zf8rAu7u9yzIwb+ZNO21CJOMI+Qw11CF0mpS9r&#10;sujnriOO2bfrLYZ49pU0PY5x3LYyVepFWmw4fqixo7eayuN2sBrID4tEbVa22n+cx8ev9Pwzdjut&#10;H2bT5hVEoClcy3DBj+hQRKaDG9h40WpI01jUsFyBuKQqeY7q8G/IIpe3+MUfAAAA//8DAFBLAQIt&#10;ABQABgAIAAAAIQC2gziS/gAAAOEBAAATAAAAAAAAAAAAAAAAAAAAAABbQ29udGVudF9UeXBlc10u&#10;eG1sUEsBAi0AFAAGAAgAAAAhADj9If/WAAAAlAEAAAsAAAAAAAAAAAAAAAAALwEAAF9yZWxzLy5y&#10;ZWxzUEsBAi0AFAAGAAgAAAAhAHKEZQK4AQAAVgMAAA4AAAAAAAAAAAAAAAAALgIAAGRycy9lMm9E&#10;b2MueG1sUEsBAi0AFAAGAAgAAAAhAHEpCq3bAAAABgEAAA8AAAAAAAAAAAAAAAAAEgQAAGRycy9k&#10;b3ducmV2LnhtbFBLBQYAAAAABAAEAPMAAAAaBQAAAAA=&#10;"/>
            </w:pict>
          </mc:Fallback>
        </mc:AlternateContent>
      </w:r>
    </w:p>
    <w:tbl>
      <w:tblPr>
        <w:tblW w:w="10080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980"/>
        <w:gridCol w:w="2538"/>
        <w:gridCol w:w="5202"/>
      </w:tblGrid>
      <w:tr w:rsidR="00510C53" w:rsidRPr="00EB1318" w14:paraId="41E969D9" w14:textId="77777777" w:rsidTr="00510C53">
        <w:trPr>
          <w:trHeight w:val="360"/>
        </w:trPr>
        <w:tc>
          <w:tcPr>
            <w:tcW w:w="2340" w:type="dxa"/>
            <w:gridSpan w:val="2"/>
            <w:tcBorders>
              <w:top w:val="nil"/>
              <w:bottom w:val="nil"/>
              <w:right w:val="single" w:sz="8" w:space="0" w:color="auto"/>
            </w:tcBorders>
          </w:tcPr>
          <w:p w14:paraId="0A931057" w14:textId="415DE895" w:rsidR="00510C53" w:rsidRPr="00EB1318" w:rsidRDefault="00510C53" w:rsidP="00510C53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 xml:space="preserve">Impact type: </w:t>
            </w:r>
          </w:p>
        </w:tc>
        <w:tc>
          <w:tcPr>
            <w:tcW w:w="253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6E15F1DD" w14:textId="79C16029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Agency Name:</w:t>
            </w:r>
          </w:p>
        </w:tc>
        <w:tc>
          <w:tcPr>
            <w:tcW w:w="5202" w:type="dxa"/>
            <w:vAlign w:val="bottom"/>
          </w:tcPr>
          <w:p w14:paraId="5AEC9A54" w14:textId="77777777" w:rsidR="00510C53" w:rsidRPr="00EB1318" w:rsidRDefault="00510C53" w:rsidP="00510C53">
            <w:pPr>
              <w:tabs>
                <w:tab w:val="left" w:pos="-720"/>
              </w:tabs>
              <w:suppressAutoHyphens/>
              <w:spacing w:after="0" w:line="240" w:lineRule="auto"/>
              <w:ind w:right="2121"/>
              <w:jc w:val="both"/>
              <w:rPr>
                <w:rFonts w:ascii="Aptos" w:hAnsi="Aptos" w:cs="Arial"/>
                <w:bCs/>
                <w:spacing w:val="-3"/>
              </w:rPr>
            </w:pPr>
          </w:p>
        </w:tc>
      </w:tr>
      <w:tr w:rsidR="00510C53" w:rsidRPr="00EB1318" w14:paraId="136393A8" w14:textId="77777777" w:rsidTr="00510C53">
        <w:trPr>
          <w:trHeight w:val="360"/>
        </w:trPr>
        <w:tc>
          <w:tcPr>
            <w:tcW w:w="360" w:type="dxa"/>
            <w:tcBorders>
              <w:top w:val="nil"/>
              <w:bottom w:val="single" w:sz="8" w:space="0" w:color="auto"/>
            </w:tcBorders>
          </w:tcPr>
          <w:p w14:paraId="0DBDF2CC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15F2EDFA" w14:textId="1006FAE6" w:rsidR="00510C53" w:rsidRPr="00EB1318" w:rsidRDefault="00510C53" w:rsidP="00510C53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No fiscal impact</w:t>
            </w:r>
          </w:p>
        </w:tc>
        <w:tc>
          <w:tcPr>
            <w:tcW w:w="253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328E81CD" w14:textId="46E68E6E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Preparer Name/Title:</w:t>
            </w:r>
          </w:p>
        </w:tc>
        <w:tc>
          <w:tcPr>
            <w:tcW w:w="5202" w:type="dxa"/>
            <w:vAlign w:val="bottom"/>
          </w:tcPr>
          <w:p w14:paraId="20165264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ptos" w:hAnsi="Aptos" w:cs="Arial"/>
                <w:bCs/>
                <w:spacing w:val="-3"/>
              </w:rPr>
            </w:pPr>
          </w:p>
        </w:tc>
      </w:tr>
      <w:tr w:rsidR="00510C53" w:rsidRPr="00EB1318" w14:paraId="6CE9A2BA" w14:textId="77777777" w:rsidTr="00510C53">
        <w:trPr>
          <w:trHeight w:val="360"/>
        </w:trPr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14:paraId="7B92ABE4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569308A9" w14:textId="5848FEA2" w:rsidR="00510C53" w:rsidRPr="00EB1318" w:rsidRDefault="00510C53" w:rsidP="00510C53">
            <w:pPr>
              <w:tabs>
                <w:tab w:val="left" w:pos="-720"/>
                <w:tab w:val="left" w:pos="1517"/>
              </w:tabs>
              <w:suppressAutoHyphens/>
              <w:spacing w:after="0" w:line="240" w:lineRule="auto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Minimal impact</w:t>
            </w:r>
          </w:p>
        </w:tc>
        <w:tc>
          <w:tcPr>
            <w:tcW w:w="253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6E2458E3" w14:textId="23A04565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Preparer Phone #:</w:t>
            </w:r>
          </w:p>
        </w:tc>
        <w:tc>
          <w:tcPr>
            <w:tcW w:w="5202" w:type="dxa"/>
            <w:vAlign w:val="bottom"/>
          </w:tcPr>
          <w:p w14:paraId="0372F9E6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ptos" w:hAnsi="Aptos" w:cs="Arial"/>
                <w:bCs/>
                <w:spacing w:val="-3"/>
              </w:rPr>
            </w:pPr>
          </w:p>
        </w:tc>
      </w:tr>
      <w:tr w:rsidR="00510C53" w:rsidRPr="00EB1318" w14:paraId="391CA2CC" w14:textId="77777777" w:rsidTr="00510C53">
        <w:trPr>
          <w:trHeight w:val="360"/>
        </w:trPr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</w:tcPr>
          <w:p w14:paraId="5EE007E4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20DEB1C4" w14:textId="035D7561" w:rsidR="00510C53" w:rsidRPr="00EB1318" w:rsidRDefault="00510C53" w:rsidP="00510C53">
            <w:pPr>
              <w:tabs>
                <w:tab w:val="left" w:pos="-720"/>
                <w:tab w:val="left" w:pos="1594"/>
              </w:tabs>
              <w:suppressAutoHyphens/>
              <w:spacing w:after="0" w:line="240" w:lineRule="auto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Fiscal impact</w:t>
            </w:r>
          </w:p>
        </w:tc>
        <w:tc>
          <w:tcPr>
            <w:tcW w:w="253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5A149FEC" w14:textId="61C0147C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Date Submitted:</w:t>
            </w:r>
          </w:p>
        </w:tc>
        <w:tc>
          <w:tcPr>
            <w:tcW w:w="5202" w:type="dxa"/>
            <w:vAlign w:val="bottom"/>
          </w:tcPr>
          <w:p w14:paraId="6447FF5E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ptos" w:hAnsi="Aptos" w:cs="Arial"/>
                <w:bCs/>
                <w:spacing w:val="-3"/>
              </w:rPr>
            </w:pPr>
          </w:p>
        </w:tc>
      </w:tr>
      <w:tr w:rsidR="00510C53" w:rsidRPr="00EB1318" w14:paraId="00FEDD54" w14:textId="77777777" w:rsidTr="00510C53">
        <w:trPr>
          <w:trHeight w:val="360"/>
        </w:trPr>
        <w:tc>
          <w:tcPr>
            <w:tcW w:w="360" w:type="dxa"/>
            <w:tcBorders>
              <w:top w:val="single" w:sz="8" w:space="0" w:color="auto"/>
              <w:bottom w:val="nil"/>
            </w:tcBorders>
          </w:tcPr>
          <w:p w14:paraId="13B7EFB7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</w:p>
        </w:tc>
        <w:tc>
          <w:tcPr>
            <w:tcW w:w="1980" w:type="dxa"/>
            <w:tcBorders>
              <w:top w:val="nil"/>
              <w:bottom w:val="nil"/>
              <w:right w:val="single" w:sz="8" w:space="0" w:color="auto"/>
            </w:tcBorders>
          </w:tcPr>
          <w:p w14:paraId="7EFD63BE" w14:textId="539B9BE1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</w:p>
        </w:tc>
        <w:tc>
          <w:tcPr>
            <w:tcW w:w="253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1A9E4A4C" w14:textId="1A566214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ptos" w:hAnsi="Aptos" w:cs="Arial"/>
                <w:b/>
                <w:bCs/>
                <w:spacing w:val="-3"/>
              </w:rPr>
            </w:pPr>
            <w:r w:rsidRPr="00EB1318">
              <w:rPr>
                <w:rFonts w:ascii="Aptos" w:hAnsi="Aptos" w:cs="Arial"/>
                <w:b/>
                <w:bCs/>
                <w:spacing w:val="-3"/>
              </w:rPr>
              <w:t>Measure # &amp; Version:</w:t>
            </w:r>
          </w:p>
        </w:tc>
        <w:tc>
          <w:tcPr>
            <w:tcW w:w="5202" w:type="dxa"/>
            <w:vAlign w:val="bottom"/>
          </w:tcPr>
          <w:p w14:paraId="45950573" w14:textId="77777777" w:rsidR="00510C53" w:rsidRPr="00EB1318" w:rsidRDefault="00510C53" w:rsidP="003F043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ptos" w:hAnsi="Aptos" w:cs="Arial"/>
                <w:bCs/>
                <w:spacing w:val="-3"/>
              </w:rPr>
            </w:pPr>
          </w:p>
        </w:tc>
      </w:tr>
    </w:tbl>
    <w:p w14:paraId="3DC7A226" w14:textId="4B6C39C4" w:rsidR="00C4250A" w:rsidRPr="00EB1318" w:rsidRDefault="00510C53" w:rsidP="00675AA9">
      <w:pPr>
        <w:tabs>
          <w:tab w:val="left" w:pos="-720"/>
        </w:tabs>
        <w:suppressAutoHyphens/>
        <w:spacing w:after="0" w:line="240" w:lineRule="auto"/>
        <w:jc w:val="both"/>
        <w:rPr>
          <w:rFonts w:ascii="Aptos" w:hAnsi="Aptos" w:cs="Arial"/>
          <w:spacing w:val="-3"/>
        </w:rPr>
      </w:pPr>
      <w:r w:rsidRPr="00EB1318">
        <w:rPr>
          <w:rFonts w:ascii="Aptos" w:hAnsi="Aptos" w:cs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1A4024" wp14:editId="4B706C83">
                <wp:simplePos x="0" y="0"/>
                <wp:positionH relativeFrom="column">
                  <wp:posOffset>13970</wp:posOffset>
                </wp:positionH>
                <wp:positionV relativeFrom="paragraph">
                  <wp:posOffset>158750</wp:posOffset>
                </wp:positionV>
                <wp:extent cx="6424295" cy="0"/>
                <wp:effectExtent l="5715" t="10160" r="8890" b="8890"/>
                <wp:wrapNone/>
                <wp:docPr id="5281534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4EE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1pt;margin-top:12.5pt;width:505.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UCuAEAAFYDAAAOAAAAZHJzL2Uyb0RvYy54bWysU8Fu2zAMvQ/YPwi6L06CpliNOD2k6y7d&#10;FqDdBzCSbAuTRYFUYufvJ6lJWmy3YT4IlEg+Pj7S6/tpcOJoiC36Ri5mcymMV6it7xr58+Xx02cp&#10;OILX4NCbRp4My/vNxw/rMdRmiT06bUgkEM/1GBrZxxjqqmLVmwF4hsH45GyRBojpSl2lCcaEPrhq&#10;OZ/fViOSDoTKMKfXh1en3BT8tjUq/mhbNlG4RiZusZxUzn0+q80a6o4g9FadacA/sBjA+lT0CvUA&#10;EcSB7F9Qg1WEjG2cKRwqbFurTOkhdbOY/9HNcw/BlF6SOByuMvH/g1Xfj1u/o0xdTf45PKH6xcLj&#10;tgffmULg5RTS4BZZqmoMXF9T8oXDjsR+/IY6xcAhYlFhamnIkKk/MRWxT1exzRSFSo+3N8ub5d1K&#10;CnXxVVBfEgNx/GpwENloJEcC2/Vxi96nkSItShk4PnHMtKC+JOSqHh+tc2WyzouxkXer5aokMDqr&#10;szOHMXX7rSNxhLwb5Ss9Js/7MMKD1wWsN6C/nO0I1r3aqbjzZ2myGnn1uN6jPu3oIlkaXmF5XrS8&#10;He/vJfvtd9j8BgAA//8DAFBLAwQUAAYACAAAACEAtryRu9wAAAAIAQAADwAAAGRycy9kb3ducmV2&#10;LnhtbEyPQU/DMAyF70j7D5EncUEsadEQK02nadIOHNkmcc0a0xYap2rStezX44kDO1n2e3r+Xr6e&#10;XCvO2IfGk4ZkoUAgld42VGk4HnaPLyBCNGRN6wk1/GCAdTG7y01m/UjveN7HSnAIhcxoqGPsMilD&#10;WaMzYeE7JNY+fe9M5LWvpO3NyOGulalSz9KZhvhDbTrc1lh+7wenAcOwTNRm5arj22V8+EgvX2N3&#10;0Pp+Pm1eQUSc4r8ZrviMDgUznfxANohWQ5qykceSG11llTytQJz+LrLI5W2B4hcAAP//AwBQSwEC&#10;LQAUAAYACAAAACEAtoM4kv4AAADhAQAAEwAAAAAAAAAAAAAAAAAAAAAAW0NvbnRlbnRfVHlwZXNd&#10;LnhtbFBLAQItABQABgAIAAAAIQA4/SH/1gAAAJQBAAALAAAAAAAAAAAAAAAAAC8BAABfcmVscy8u&#10;cmVsc1BLAQItABQABgAIAAAAIQByhGUCuAEAAFYDAAAOAAAAAAAAAAAAAAAAAC4CAABkcnMvZTJv&#10;RG9jLnhtbFBLAQItABQABgAIAAAAIQC2vJG73AAAAAgBAAAPAAAAAAAAAAAAAAAAABIEAABkcnMv&#10;ZG93bnJldi54bWxQSwUGAAAAAAQABADzAAAAGwUAAAAA&#10;"/>
            </w:pict>
          </mc:Fallback>
        </mc:AlternateContent>
      </w:r>
    </w:p>
    <w:p w14:paraId="2EA45E27" w14:textId="2C8A29A4" w:rsidR="00B5690E" w:rsidRPr="00EB1318" w:rsidRDefault="00B5690E" w:rsidP="00675AA9">
      <w:pPr>
        <w:tabs>
          <w:tab w:val="left" w:pos="-720"/>
        </w:tabs>
        <w:suppressAutoHyphens/>
        <w:spacing w:after="0" w:line="240" w:lineRule="auto"/>
        <w:jc w:val="both"/>
        <w:rPr>
          <w:rFonts w:ascii="Aptos" w:hAnsi="Aptos" w:cs="Arial"/>
          <w:spacing w:val="-3"/>
        </w:rPr>
      </w:pPr>
    </w:p>
    <w:p w14:paraId="15F51D60" w14:textId="582E1A5E" w:rsidR="008935F0" w:rsidRPr="00EB1318" w:rsidRDefault="00510C53" w:rsidP="00675AA9">
      <w:pPr>
        <w:tabs>
          <w:tab w:val="left" w:pos="-720"/>
        </w:tabs>
        <w:suppressAutoHyphens/>
        <w:spacing w:after="0" w:line="240" w:lineRule="auto"/>
        <w:jc w:val="both"/>
        <w:rPr>
          <w:rFonts w:ascii="Aptos" w:hAnsi="Aptos" w:cs="Arial"/>
          <w:b/>
          <w:bCs/>
          <w:spacing w:val="-3"/>
          <w:u w:val="single"/>
        </w:rPr>
      </w:pPr>
      <w:r w:rsidRPr="00EB1318">
        <w:rPr>
          <w:rFonts w:ascii="Aptos" w:hAnsi="Aptos" w:cs="Arial"/>
          <w:b/>
          <w:bCs/>
          <w:spacing w:val="-3"/>
          <w:u w:val="single"/>
        </w:rPr>
        <w:t>Section 1: Bill Description</w:t>
      </w:r>
    </w:p>
    <w:p w14:paraId="79A42F07" w14:textId="77777777" w:rsidR="00510C53" w:rsidRPr="00EB1318" w:rsidRDefault="00510C53" w:rsidP="00510C53">
      <w:pPr>
        <w:tabs>
          <w:tab w:val="left" w:pos="-720"/>
        </w:tabs>
        <w:suppressAutoHyphens/>
        <w:spacing w:after="0" w:line="240" w:lineRule="auto"/>
        <w:jc w:val="both"/>
        <w:rPr>
          <w:rFonts w:ascii="Aptos" w:eastAsia="+mn-ea" w:hAnsi="Aptos" w:cs="Arial"/>
          <w:b/>
          <w:bCs/>
          <w:iCs/>
          <w:u w:val="single"/>
        </w:rPr>
      </w:pPr>
    </w:p>
    <w:p w14:paraId="4B495AEE" w14:textId="77777777" w:rsidR="00510C53" w:rsidRPr="00EB1318" w:rsidRDefault="00510C53" w:rsidP="00510C53">
      <w:pPr>
        <w:tabs>
          <w:tab w:val="left" w:pos="-720"/>
        </w:tabs>
        <w:suppressAutoHyphens/>
        <w:spacing w:after="0" w:line="240" w:lineRule="auto"/>
        <w:jc w:val="both"/>
        <w:rPr>
          <w:rFonts w:ascii="Aptos" w:eastAsia="+mn-ea" w:hAnsi="Aptos" w:cs="Arial"/>
          <w:b/>
          <w:bCs/>
          <w:iCs/>
          <w:u w:val="single"/>
        </w:rPr>
      </w:pPr>
    </w:p>
    <w:p w14:paraId="62E01288" w14:textId="77777777" w:rsidR="00510C53" w:rsidRPr="00EB1318" w:rsidRDefault="00510C53" w:rsidP="00481EAB">
      <w:pPr>
        <w:pStyle w:val="Legislative"/>
        <w:rPr>
          <w:rFonts w:ascii="Aptos" w:eastAsia="+mn-ea" w:hAnsi="Aptos" w:cs="Arial"/>
          <w:b/>
          <w:bCs/>
          <w:iCs/>
          <w:sz w:val="22"/>
          <w:szCs w:val="22"/>
          <w:u w:val="single"/>
        </w:rPr>
      </w:pPr>
      <w:r w:rsidRPr="00EB1318">
        <w:rPr>
          <w:rFonts w:ascii="Aptos" w:eastAsia="+mn-ea" w:hAnsi="Aptos" w:cs="Arial"/>
          <w:b/>
          <w:bCs/>
          <w:iCs/>
          <w:sz w:val="22"/>
          <w:szCs w:val="22"/>
          <w:u w:val="single"/>
        </w:rPr>
        <w:t>Section 2: Program Background</w:t>
      </w:r>
    </w:p>
    <w:p w14:paraId="05D45363" w14:textId="77777777" w:rsidR="004D0E00" w:rsidRPr="00EB1318" w:rsidRDefault="004D0E00" w:rsidP="00AD1EAC">
      <w:pPr>
        <w:pStyle w:val="Legislative"/>
        <w:rPr>
          <w:rFonts w:ascii="Aptos" w:hAnsi="Aptos" w:cs="Arial"/>
          <w:sz w:val="22"/>
          <w:szCs w:val="22"/>
        </w:rPr>
      </w:pPr>
    </w:p>
    <w:p w14:paraId="3D8FB0F7" w14:textId="77777777" w:rsidR="004D0E00" w:rsidRPr="00EB1318" w:rsidRDefault="004D0E00" w:rsidP="00AD1EAC">
      <w:pPr>
        <w:pStyle w:val="Legislative"/>
        <w:rPr>
          <w:rFonts w:ascii="Aptos" w:hAnsi="Aptos" w:cs="Arial"/>
          <w:sz w:val="22"/>
          <w:szCs w:val="22"/>
        </w:rPr>
      </w:pPr>
    </w:p>
    <w:p w14:paraId="1E2567D5" w14:textId="741BAA49" w:rsidR="00F34512" w:rsidRPr="00EB1318" w:rsidRDefault="00510C53" w:rsidP="004D0E00">
      <w:pPr>
        <w:pStyle w:val="Legislative"/>
        <w:rPr>
          <w:rFonts w:ascii="Aptos" w:eastAsia="+mn-ea" w:hAnsi="Aptos" w:cs="Arial"/>
          <w:i/>
          <w:sz w:val="22"/>
          <w:szCs w:val="22"/>
        </w:rPr>
      </w:pPr>
      <w:r w:rsidRPr="00EB1318">
        <w:rPr>
          <w:rFonts w:ascii="Aptos" w:eastAsia="+mn-ea" w:hAnsi="Aptos" w:cs="Arial"/>
          <w:b/>
          <w:bCs/>
          <w:iCs/>
          <w:sz w:val="22"/>
          <w:szCs w:val="22"/>
          <w:u w:val="single"/>
        </w:rPr>
        <w:t xml:space="preserve">Section 3: </w:t>
      </w:r>
      <w:r w:rsidR="00F34512" w:rsidRPr="00EB1318">
        <w:rPr>
          <w:rFonts w:ascii="Aptos" w:eastAsia="+mn-ea" w:hAnsi="Aptos" w:cs="Arial"/>
          <w:b/>
          <w:bCs/>
          <w:iCs/>
          <w:sz w:val="22"/>
          <w:szCs w:val="22"/>
          <w:u w:val="single"/>
        </w:rPr>
        <w:t xml:space="preserve">Agency </w:t>
      </w:r>
      <w:r w:rsidRPr="00EB1318">
        <w:rPr>
          <w:rFonts w:ascii="Aptos" w:eastAsia="+mn-ea" w:hAnsi="Aptos" w:cs="Arial"/>
          <w:b/>
          <w:bCs/>
          <w:iCs/>
          <w:sz w:val="22"/>
          <w:szCs w:val="22"/>
          <w:u w:val="single"/>
        </w:rPr>
        <w:t>Written</w:t>
      </w:r>
      <w:r w:rsidR="00F34512" w:rsidRPr="00EB1318">
        <w:rPr>
          <w:rFonts w:ascii="Aptos" w:eastAsia="+mn-ea" w:hAnsi="Aptos" w:cs="Arial"/>
          <w:b/>
          <w:bCs/>
          <w:iCs/>
          <w:sz w:val="22"/>
          <w:szCs w:val="22"/>
          <w:u w:val="single"/>
        </w:rPr>
        <w:t xml:space="preserve"> Analysis</w:t>
      </w:r>
      <w:r w:rsidR="00F34512" w:rsidRPr="00EB1318">
        <w:rPr>
          <w:rFonts w:ascii="Aptos" w:eastAsia="+mn-ea" w:hAnsi="Aptos" w:cs="Arial"/>
          <w:i/>
          <w:sz w:val="22"/>
          <w:szCs w:val="22"/>
        </w:rPr>
        <w:t xml:space="preserve"> </w:t>
      </w:r>
    </w:p>
    <w:p w14:paraId="52638C1D" w14:textId="77777777" w:rsidR="00556C5B" w:rsidRPr="00EB1318" w:rsidRDefault="00556C5B" w:rsidP="004D0E00">
      <w:pPr>
        <w:pStyle w:val="Legislative"/>
        <w:rPr>
          <w:rFonts w:ascii="Aptos" w:eastAsia="+mn-ea" w:hAnsi="Aptos" w:cs="Arial"/>
          <w:i/>
          <w:sz w:val="22"/>
          <w:szCs w:val="22"/>
        </w:rPr>
      </w:pPr>
    </w:p>
    <w:p w14:paraId="23C38296" w14:textId="77777777" w:rsidR="00556C5B" w:rsidRPr="00EB1318" w:rsidRDefault="00556C5B" w:rsidP="004D0E00">
      <w:pPr>
        <w:pStyle w:val="Legislative"/>
        <w:rPr>
          <w:rFonts w:ascii="Aptos" w:eastAsia="+mn-ea" w:hAnsi="Aptos" w:cs="Arial"/>
          <w:i/>
          <w:sz w:val="22"/>
          <w:szCs w:val="22"/>
        </w:rPr>
      </w:pPr>
    </w:p>
    <w:p w14:paraId="1C0D273B" w14:textId="6F5A8A48" w:rsidR="00481EAB" w:rsidRDefault="00B423BB" w:rsidP="004D0E00">
      <w:pPr>
        <w:pStyle w:val="Legislative"/>
        <w:rPr>
          <w:rFonts w:ascii="Aptos" w:eastAsia="+mn-ea" w:hAnsi="Aptos" w:cs="Arial"/>
          <w:i/>
          <w:sz w:val="22"/>
          <w:szCs w:val="22"/>
        </w:rPr>
      </w:pPr>
      <w:r w:rsidRPr="00EB1318">
        <w:rPr>
          <w:rFonts w:ascii="Aptos" w:eastAsia="+mn-ea" w:hAnsi="Aptos" w:cs="Arial"/>
          <w:i/>
          <w:sz w:val="22"/>
          <w:szCs w:val="22"/>
        </w:rPr>
        <w:t>The table below is an embedded Excel worksheet</w:t>
      </w:r>
      <w:r w:rsidR="00F34512" w:rsidRPr="00EB1318">
        <w:rPr>
          <w:rFonts w:ascii="Aptos" w:eastAsia="+mn-ea" w:hAnsi="Aptos" w:cs="Arial"/>
          <w:i/>
          <w:sz w:val="22"/>
          <w:szCs w:val="22"/>
        </w:rPr>
        <w:t>.</w:t>
      </w:r>
      <w:r w:rsidR="00556C5B" w:rsidRPr="00EB1318">
        <w:rPr>
          <w:rFonts w:ascii="Aptos" w:eastAsia="+mn-ea" w:hAnsi="Aptos" w:cs="Arial"/>
          <w:i/>
          <w:sz w:val="22"/>
          <w:szCs w:val="22"/>
        </w:rPr>
        <w:t xml:space="preserve"> 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>To</w:t>
      </w:r>
      <w:r w:rsidR="007F3BF1" w:rsidRPr="00EB1318">
        <w:rPr>
          <w:rFonts w:ascii="Aptos" w:eastAsia="+mn-ea" w:hAnsi="Aptos" w:cs="Arial"/>
          <w:i/>
          <w:sz w:val="22"/>
          <w:szCs w:val="22"/>
        </w:rPr>
        <w:t xml:space="preserve"> access the form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>, place your mouse on the table</w:t>
      </w:r>
      <w:r w:rsidR="00EB1318">
        <w:rPr>
          <w:rFonts w:ascii="Aptos" w:eastAsia="+mn-ea" w:hAnsi="Aptos" w:cs="Arial"/>
          <w:i/>
          <w:sz w:val="22"/>
          <w:szCs w:val="22"/>
        </w:rPr>
        <w:t>,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 xml:space="preserve"> right click</w:t>
      </w:r>
      <w:r w:rsidR="00EB1318">
        <w:rPr>
          <w:rFonts w:ascii="Aptos" w:eastAsia="+mn-ea" w:hAnsi="Aptos" w:cs="Arial"/>
          <w:i/>
          <w:sz w:val="22"/>
          <w:szCs w:val="22"/>
        </w:rPr>
        <w:t>,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 xml:space="preserve"> select </w:t>
      </w:r>
      <w:r w:rsidR="00F34512" w:rsidRPr="00EB1318">
        <w:rPr>
          <w:rFonts w:ascii="Aptos" w:eastAsia="+mn-ea" w:hAnsi="Aptos" w:cs="Arial"/>
          <w:i/>
          <w:sz w:val="22"/>
          <w:szCs w:val="22"/>
        </w:rPr>
        <w:t>“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>Object</w:t>
      </w:r>
      <w:r w:rsidR="00F34512" w:rsidRPr="00EB1318">
        <w:rPr>
          <w:rFonts w:ascii="Aptos" w:eastAsia="+mn-ea" w:hAnsi="Aptos" w:cs="Arial"/>
          <w:i/>
          <w:sz w:val="22"/>
          <w:szCs w:val="22"/>
        </w:rPr>
        <w:t>”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 xml:space="preserve"> and</w:t>
      </w:r>
      <w:r w:rsidR="00EB1318">
        <w:rPr>
          <w:rFonts w:ascii="Aptos" w:eastAsia="+mn-ea" w:hAnsi="Aptos" w:cs="Arial"/>
          <w:i/>
          <w:sz w:val="22"/>
          <w:szCs w:val="22"/>
        </w:rPr>
        <w:t xml:space="preserve"> then select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 xml:space="preserve"> </w:t>
      </w:r>
      <w:r w:rsidR="00F34512" w:rsidRPr="00EB1318">
        <w:rPr>
          <w:rFonts w:ascii="Aptos" w:eastAsia="+mn-ea" w:hAnsi="Aptos" w:cs="Arial"/>
          <w:i/>
          <w:sz w:val="22"/>
          <w:szCs w:val="22"/>
        </w:rPr>
        <w:t>“</w:t>
      </w:r>
      <w:proofErr w:type="gramStart"/>
      <w:r w:rsidR="005B75A4" w:rsidRPr="00EB1318">
        <w:rPr>
          <w:rFonts w:ascii="Aptos" w:eastAsia="+mn-ea" w:hAnsi="Aptos" w:cs="Arial"/>
          <w:i/>
          <w:sz w:val="22"/>
          <w:szCs w:val="22"/>
        </w:rPr>
        <w:t>Open</w:t>
      </w:r>
      <w:proofErr w:type="gramEnd"/>
      <w:r w:rsidR="00F34512" w:rsidRPr="00EB1318">
        <w:rPr>
          <w:rFonts w:ascii="Aptos" w:eastAsia="+mn-ea" w:hAnsi="Aptos" w:cs="Arial"/>
          <w:i/>
          <w:sz w:val="22"/>
          <w:szCs w:val="22"/>
        </w:rPr>
        <w:t>”</w:t>
      </w:r>
      <w:r w:rsidR="005B75A4" w:rsidRPr="00EB1318">
        <w:rPr>
          <w:rFonts w:ascii="Aptos" w:eastAsia="+mn-ea" w:hAnsi="Aptos" w:cs="Arial"/>
          <w:i/>
          <w:sz w:val="22"/>
          <w:szCs w:val="22"/>
        </w:rPr>
        <w:t xml:space="preserve"> </w:t>
      </w:r>
    </w:p>
    <w:p w14:paraId="1047489D" w14:textId="77777777" w:rsidR="000A78D4" w:rsidRPr="00EB1318" w:rsidRDefault="000A78D4" w:rsidP="004D0E00">
      <w:pPr>
        <w:pStyle w:val="Legislative"/>
        <w:rPr>
          <w:rFonts w:ascii="Aptos" w:eastAsia="+mn-ea" w:hAnsi="Aptos" w:cs="Arial"/>
          <w:i/>
          <w:sz w:val="22"/>
          <w:szCs w:val="22"/>
        </w:rPr>
      </w:pPr>
    </w:p>
    <w:bookmarkStart w:id="0" w:name="_MON_1826196824"/>
    <w:bookmarkEnd w:id="0"/>
    <w:p w14:paraId="626EF41D" w14:textId="77AE8E9D" w:rsidR="00556C5B" w:rsidRPr="00EB1318" w:rsidRDefault="0015097B" w:rsidP="0015097B">
      <w:pPr>
        <w:pStyle w:val="Legislative"/>
        <w:tabs>
          <w:tab w:val="left" w:pos="270"/>
        </w:tabs>
        <w:rPr>
          <w:rFonts w:ascii="Aptos" w:eastAsia="+mn-ea" w:hAnsi="Aptos" w:cs="Arial"/>
          <w:i/>
          <w:sz w:val="22"/>
          <w:szCs w:val="22"/>
        </w:rPr>
      </w:pPr>
      <w:r>
        <w:rPr>
          <w:rFonts w:ascii="Aptos" w:eastAsia="+mn-ea" w:hAnsi="Aptos" w:cs="Arial"/>
          <w:i/>
          <w:sz w:val="22"/>
          <w:szCs w:val="22"/>
        </w:rPr>
        <w:object w:dxaOrig="18153" w:dyaOrig="11166" w14:anchorId="6A7DB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512pt;height:315pt" o:ole="">
            <v:imagedata r:id="rId8" o:title=""/>
          </v:shape>
          <o:OLEObject Type="Embed" ProgID="Excel.Sheet.12" ShapeID="_x0000_i1057" DrawAspect="Content" ObjectID="_1826200407" r:id="rId9"/>
        </w:object>
      </w:r>
    </w:p>
    <w:sectPr w:rsidR="00556C5B" w:rsidRPr="00EB1318" w:rsidSect="00556C5B">
      <w:pgSz w:w="12240" w:h="15840" w:code="1"/>
      <w:pgMar w:top="1080" w:right="1080" w:bottom="108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91A6" w14:textId="77777777" w:rsidR="003E3E52" w:rsidRDefault="003E3E52" w:rsidP="002907BD">
      <w:pPr>
        <w:spacing w:after="0" w:line="240" w:lineRule="auto"/>
      </w:pPr>
      <w:r>
        <w:separator/>
      </w:r>
    </w:p>
  </w:endnote>
  <w:endnote w:type="continuationSeparator" w:id="0">
    <w:p w14:paraId="7D2DD59E" w14:textId="77777777" w:rsidR="003E3E52" w:rsidRDefault="003E3E52" w:rsidP="0029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FD387" w14:textId="77777777" w:rsidR="003E3E52" w:rsidRDefault="003E3E52" w:rsidP="002907BD">
      <w:pPr>
        <w:spacing w:after="0" w:line="240" w:lineRule="auto"/>
      </w:pPr>
      <w:r>
        <w:separator/>
      </w:r>
    </w:p>
  </w:footnote>
  <w:footnote w:type="continuationSeparator" w:id="0">
    <w:p w14:paraId="0F147539" w14:textId="77777777" w:rsidR="003E3E52" w:rsidRDefault="003E3E52" w:rsidP="00290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17"/>
    <w:multiLevelType w:val="hybridMultilevel"/>
    <w:tmpl w:val="95E6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C69A2"/>
    <w:multiLevelType w:val="hybridMultilevel"/>
    <w:tmpl w:val="A10CC754"/>
    <w:lvl w:ilvl="0" w:tplc="CA7CA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D12EB1"/>
    <w:multiLevelType w:val="hybridMultilevel"/>
    <w:tmpl w:val="00C6173A"/>
    <w:lvl w:ilvl="0" w:tplc="2FA656F8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C4F"/>
    <w:multiLevelType w:val="hybridMultilevel"/>
    <w:tmpl w:val="0C4C015C"/>
    <w:lvl w:ilvl="0" w:tplc="4C605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C412A3E"/>
    <w:multiLevelType w:val="hybridMultilevel"/>
    <w:tmpl w:val="A6AE1548"/>
    <w:lvl w:ilvl="0" w:tplc="4C6054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0593C"/>
    <w:multiLevelType w:val="hybridMultilevel"/>
    <w:tmpl w:val="D60C2D00"/>
    <w:lvl w:ilvl="0" w:tplc="F0882F1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8072A"/>
    <w:multiLevelType w:val="hybridMultilevel"/>
    <w:tmpl w:val="28F460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04037">
    <w:abstractNumId w:val="4"/>
  </w:num>
  <w:num w:numId="2" w16cid:durableId="1550610493">
    <w:abstractNumId w:val="5"/>
  </w:num>
  <w:num w:numId="3" w16cid:durableId="588853674">
    <w:abstractNumId w:val="2"/>
  </w:num>
  <w:num w:numId="4" w16cid:durableId="925572775">
    <w:abstractNumId w:val="6"/>
  </w:num>
  <w:num w:numId="5" w16cid:durableId="1483303631">
    <w:abstractNumId w:val="0"/>
  </w:num>
  <w:num w:numId="6" w16cid:durableId="329143968">
    <w:abstractNumId w:val="1"/>
  </w:num>
  <w:num w:numId="7" w16cid:durableId="1427846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BD"/>
    <w:rsid w:val="0001673B"/>
    <w:rsid w:val="000248D5"/>
    <w:rsid w:val="00035AC7"/>
    <w:rsid w:val="00062273"/>
    <w:rsid w:val="000746FF"/>
    <w:rsid w:val="000A78D4"/>
    <w:rsid w:val="000B5EBE"/>
    <w:rsid w:val="000C5015"/>
    <w:rsid w:val="000E3489"/>
    <w:rsid w:val="000E3CA6"/>
    <w:rsid w:val="000E6A97"/>
    <w:rsid w:val="0011181E"/>
    <w:rsid w:val="0011300B"/>
    <w:rsid w:val="00123474"/>
    <w:rsid w:val="00135D45"/>
    <w:rsid w:val="0015097B"/>
    <w:rsid w:val="0019131E"/>
    <w:rsid w:val="001B0555"/>
    <w:rsid w:val="001B3664"/>
    <w:rsid w:val="001B7B1F"/>
    <w:rsid w:val="001C1BA2"/>
    <w:rsid w:val="001C3010"/>
    <w:rsid w:val="001D15B1"/>
    <w:rsid w:val="001E2C0F"/>
    <w:rsid w:val="00213DC4"/>
    <w:rsid w:val="002425DE"/>
    <w:rsid w:val="00263EE8"/>
    <w:rsid w:val="002907BD"/>
    <w:rsid w:val="00291F2B"/>
    <w:rsid w:val="002A03CB"/>
    <w:rsid w:val="002A4946"/>
    <w:rsid w:val="002F3F22"/>
    <w:rsid w:val="00300490"/>
    <w:rsid w:val="00303169"/>
    <w:rsid w:val="003120FB"/>
    <w:rsid w:val="003147E3"/>
    <w:rsid w:val="00321D11"/>
    <w:rsid w:val="00330636"/>
    <w:rsid w:val="003628F3"/>
    <w:rsid w:val="00362D6E"/>
    <w:rsid w:val="003814A1"/>
    <w:rsid w:val="003B4006"/>
    <w:rsid w:val="003B5E88"/>
    <w:rsid w:val="003D161B"/>
    <w:rsid w:val="003D20FC"/>
    <w:rsid w:val="003D32BA"/>
    <w:rsid w:val="003D6042"/>
    <w:rsid w:val="003E3E52"/>
    <w:rsid w:val="003E5E49"/>
    <w:rsid w:val="003F019C"/>
    <w:rsid w:val="003F043D"/>
    <w:rsid w:val="003F6D02"/>
    <w:rsid w:val="00400EF3"/>
    <w:rsid w:val="004012B0"/>
    <w:rsid w:val="00422711"/>
    <w:rsid w:val="004267E1"/>
    <w:rsid w:val="00452FC9"/>
    <w:rsid w:val="00453EE6"/>
    <w:rsid w:val="00481EAB"/>
    <w:rsid w:val="004D0E00"/>
    <w:rsid w:val="004D2DD7"/>
    <w:rsid w:val="004E3410"/>
    <w:rsid w:val="00510C53"/>
    <w:rsid w:val="0051786F"/>
    <w:rsid w:val="005248D5"/>
    <w:rsid w:val="0053433B"/>
    <w:rsid w:val="00551A9B"/>
    <w:rsid w:val="00556C5B"/>
    <w:rsid w:val="00573532"/>
    <w:rsid w:val="005A1A55"/>
    <w:rsid w:val="005B5438"/>
    <w:rsid w:val="005B75A4"/>
    <w:rsid w:val="005C77A3"/>
    <w:rsid w:val="005D3AA0"/>
    <w:rsid w:val="005E347B"/>
    <w:rsid w:val="005F0CED"/>
    <w:rsid w:val="005F160B"/>
    <w:rsid w:val="00623510"/>
    <w:rsid w:val="00651232"/>
    <w:rsid w:val="00663614"/>
    <w:rsid w:val="00663BFB"/>
    <w:rsid w:val="00675AA9"/>
    <w:rsid w:val="006B073B"/>
    <w:rsid w:val="006F11F6"/>
    <w:rsid w:val="00705B02"/>
    <w:rsid w:val="00725A80"/>
    <w:rsid w:val="007317BD"/>
    <w:rsid w:val="00733770"/>
    <w:rsid w:val="00754F20"/>
    <w:rsid w:val="0075505A"/>
    <w:rsid w:val="00784FCC"/>
    <w:rsid w:val="007869D1"/>
    <w:rsid w:val="00790599"/>
    <w:rsid w:val="00796FFC"/>
    <w:rsid w:val="007D11B2"/>
    <w:rsid w:val="007F3BF1"/>
    <w:rsid w:val="008168ED"/>
    <w:rsid w:val="00816B21"/>
    <w:rsid w:val="00823A8F"/>
    <w:rsid w:val="00826D51"/>
    <w:rsid w:val="008420C3"/>
    <w:rsid w:val="008472E2"/>
    <w:rsid w:val="00870452"/>
    <w:rsid w:val="008935F0"/>
    <w:rsid w:val="008A2F9A"/>
    <w:rsid w:val="008B1084"/>
    <w:rsid w:val="008B1180"/>
    <w:rsid w:val="008B7C84"/>
    <w:rsid w:val="008D5D51"/>
    <w:rsid w:val="008E093F"/>
    <w:rsid w:val="008F2240"/>
    <w:rsid w:val="009104F9"/>
    <w:rsid w:val="00925D6B"/>
    <w:rsid w:val="00932367"/>
    <w:rsid w:val="0096390D"/>
    <w:rsid w:val="00967CAC"/>
    <w:rsid w:val="00967F58"/>
    <w:rsid w:val="00981AA2"/>
    <w:rsid w:val="009D5B62"/>
    <w:rsid w:val="009E5D8E"/>
    <w:rsid w:val="00A01B87"/>
    <w:rsid w:val="00A06CE2"/>
    <w:rsid w:val="00A330D9"/>
    <w:rsid w:val="00A4540B"/>
    <w:rsid w:val="00A61AE2"/>
    <w:rsid w:val="00A91670"/>
    <w:rsid w:val="00AA57BF"/>
    <w:rsid w:val="00AB155C"/>
    <w:rsid w:val="00AB4180"/>
    <w:rsid w:val="00AD1EAC"/>
    <w:rsid w:val="00AD32AB"/>
    <w:rsid w:val="00AD4FBA"/>
    <w:rsid w:val="00AE1FB8"/>
    <w:rsid w:val="00AF0635"/>
    <w:rsid w:val="00B01F2A"/>
    <w:rsid w:val="00B20813"/>
    <w:rsid w:val="00B34FAC"/>
    <w:rsid w:val="00B423BB"/>
    <w:rsid w:val="00B44B63"/>
    <w:rsid w:val="00B5690E"/>
    <w:rsid w:val="00B64637"/>
    <w:rsid w:val="00BA401B"/>
    <w:rsid w:val="00BB5273"/>
    <w:rsid w:val="00BB5BFC"/>
    <w:rsid w:val="00BD4106"/>
    <w:rsid w:val="00BD7644"/>
    <w:rsid w:val="00BE0F57"/>
    <w:rsid w:val="00BF61DA"/>
    <w:rsid w:val="00C33470"/>
    <w:rsid w:val="00C40624"/>
    <w:rsid w:val="00C4250A"/>
    <w:rsid w:val="00C43202"/>
    <w:rsid w:val="00C44B95"/>
    <w:rsid w:val="00C47A81"/>
    <w:rsid w:val="00C5187F"/>
    <w:rsid w:val="00C71C8B"/>
    <w:rsid w:val="00C9075E"/>
    <w:rsid w:val="00C916EA"/>
    <w:rsid w:val="00CB17FE"/>
    <w:rsid w:val="00CB67D7"/>
    <w:rsid w:val="00CD3111"/>
    <w:rsid w:val="00CE3F2E"/>
    <w:rsid w:val="00D0633B"/>
    <w:rsid w:val="00D10A29"/>
    <w:rsid w:val="00D32B0A"/>
    <w:rsid w:val="00D3478E"/>
    <w:rsid w:val="00D40F2F"/>
    <w:rsid w:val="00D43D3C"/>
    <w:rsid w:val="00D70B53"/>
    <w:rsid w:val="00D72769"/>
    <w:rsid w:val="00D72D65"/>
    <w:rsid w:val="00D8019B"/>
    <w:rsid w:val="00D912DA"/>
    <w:rsid w:val="00D92444"/>
    <w:rsid w:val="00DB34C0"/>
    <w:rsid w:val="00DD3899"/>
    <w:rsid w:val="00DD474F"/>
    <w:rsid w:val="00DE2B11"/>
    <w:rsid w:val="00DE2DCF"/>
    <w:rsid w:val="00DF712E"/>
    <w:rsid w:val="00E477C3"/>
    <w:rsid w:val="00E54A26"/>
    <w:rsid w:val="00E63D3A"/>
    <w:rsid w:val="00E671F3"/>
    <w:rsid w:val="00E767EC"/>
    <w:rsid w:val="00E801E9"/>
    <w:rsid w:val="00E94033"/>
    <w:rsid w:val="00EB1318"/>
    <w:rsid w:val="00EF2567"/>
    <w:rsid w:val="00EF2AB0"/>
    <w:rsid w:val="00F04D1F"/>
    <w:rsid w:val="00F07E6C"/>
    <w:rsid w:val="00F21074"/>
    <w:rsid w:val="00F34512"/>
    <w:rsid w:val="00F42006"/>
    <w:rsid w:val="00F739A1"/>
    <w:rsid w:val="00FA140A"/>
    <w:rsid w:val="00FD6A47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2411D831"/>
  <w15:chartTrackingRefBased/>
  <w15:docId w15:val="{413D79D9-426F-49A5-9341-14D45CAD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0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EAC"/>
    <w:pPr>
      <w:keepNext/>
      <w:widowControl w:val="0"/>
      <w:tabs>
        <w:tab w:val="left" w:pos="-480"/>
        <w:tab w:val="left" w:pos="0"/>
        <w:tab w:val="left" w:pos="240"/>
        <w:tab w:val="left" w:pos="720"/>
        <w:tab w:val="left" w:pos="1620"/>
        <w:tab w:val="left" w:pos="2160"/>
        <w:tab w:val="left" w:pos="2700"/>
        <w:tab w:val="left" w:pos="3600"/>
      </w:tabs>
      <w:spacing w:after="58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D1EAC"/>
    <w:pPr>
      <w:keepNext/>
      <w:widowControl w:val="0"/>
      <w:tabs>
        <w:tab w:val="left" w:pos="-480"/>
        <w:tab w:val="left" w:pos="720"/>
        <w:tab w:val="left" w:pos="1620"/>
        <w:tab w:val="left" w:pos="2160"/>
        <w:tab w:val="left" w:pos="2700"/>
        <w:tab w:val="left" w:pos="3600"/>
      </w:tabs>
      <w:spacing w:after="58" w:line="240" w:lineRule="auto"/>
      <w:ind w:left="246" w:hanging="3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D1EAC"/>
    <w:pPr>
      <w:keepNext/>
      <w:widowControl w:val="0"/>
      <w:tabs>
        <w:tab w:val="left" w:pos="-480"/>
        <w:tab w:val="left" w:pos="0"/>
        <w:tab w:val="left" w:pos="240"/>
        <w:tab w:val="left" w:pos="720"/>
        <w:tab w:val="left" w:pos="1620"/>
        <w:tab w:val="left" w:pos="2160"/>
        <w:tab w:val="left" w:pos="2700"/>
        <w:tab w:val="left" w:pos="3600"/>
      </w:tabs>
      <w:spacing w:after="58" w:line="240" w:lineRule="auto"/>
      <w:ind w:hanging="114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AD1EAC"/>
    <w:pPr>
      <w:keepNext/>
      <w:widowControl w:val="0"/>
      <w:tabs>
        <w:tab w:val="left" w:pos="-480"/>
        <w:tab w:val="left" w:pos="0"/>
        <w:tab w:val="left" w:pos="240"/>
        <w:tab w:val="left" w:pos="720"/>
        <w:tab w:val="left" w:pos="1620"/>
        <w:tab w:val="left" w:pos="2160"/>
        <w:tab w:val="left" w:pos="2700"/>
        <w:tab w:val="left" w:pos="3600"/>
      </w:tabs>
      <w:spacing w:after="58" w:line="240" w:lineRule="auto"/>
      <w:ind w:firstLine="66"/>
      <w:outlineLvl w:val="5"/>
    </w:pPr>
    <w:rPr>
      <w:rFonts w:ascii="Calibri" w:hAnsi="Calibri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1EAC"/>
    <w:pPr>
      <w:keepNext/>
      <w:widowControl w:val="0"/>
      <w:tabs>
        <w:tab w:val="left" w:pos="-480"/>
        <w:tab w:val="left" w:pos="720"/>
        <w:tab w:val="left" w:pos="1620"/>
        <w:tab w:val="left" w:pos="2160"/>
        <w:tab w:val="left" w:pos="2700"/>
        <w:tab w:val="left" w:pos="3600"/>
      </w:tabs>
      <w:spacing w:after="58" w:line="240" w:lineRule="auto"/>
      <w:ind w:hanging="84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EAC"/>
    <w:pPr>
      <w:spacing w:before="240" w:after="6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5AC7"/>
    <w:rPr>
      <w:sz w:val="22"/>
      <w:szCs w:val="22"/>
    </w:rPr>
  </w:style>
  <w:style w:type="paragraph" w:customStyle="1" w:styleId="Legislative">
    <w:name w:val="Legislative"/>
    <w:basedOn w:val="NoSpacing"/>
    <w:link w:val="LegislativeChar"/>
    <w:qFormat/>
    <w:rsid w:val="004012B0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4012B0"/>
    <w:rPr>
      <w:sz w:val="22"/>
      <w:szCs w:val="22"/>
      <w:lang w:val="en-US" w:eastAsia="en-US" w:bidi="ar-SA"/>
    </w:rPr>
  </w:style>
  <w:style w:type="character" w:customStyle="1" w:styleId="LegislativeChar">
    <w:name w:val="Legislative Char"/>
    <w:link w:val="Legislative"/>
    <w:rsid w:val="004012B0"/>
    <w:rPr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317BD"/>
    <w:pPr>
      <w:ind w:left="720"/>
      <w:contextualSpacing/>
    </w:pPr>
  </w:style>
  <w:style w:type="table" w:styleId="TableGrid">
    <w:name w:val="Table Grid"/>
    <w:basedOn w:val="TableNormal"/>
    <w:rsid w:val="00675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3AA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07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07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907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07B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25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4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AD1EAC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rsid w:val="00AD1EAC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uiPriority w:val="9"/>
    <w:rsid w:val="00AD1EAC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Heading6Char">
    <w:name w:val="Heading 6 Char"/>
    <w:link w:val="Heading6"/>
    <w:uiPriority w:val="9"/>
    <w:rsid w:val="00AD1EAC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Heading7Char">
    <w:name w:val="Heading 7 Char"/>
    <w:link w:val="Heading7"/>
    <w:uiPriority w:val="9"/>
    <w:rsid w:val="00AD1EAC"/>
    <w:rPr>
      <w:rFonts w:ascii="Calibri" w:hAnsi="Calibri"/>
      <w:sz w:val="24"/>
      <w:szCs w:val="24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AD1EAC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uiPriority w:val="99"/>
    <w:unhideWhenUsed/>
    <w:rsid w:val="001E2C0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E2C0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35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D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D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0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Legislative</Topic_x0020_area>
    <Subtopic xmlns="debdbdc7-e183-4d6b-96f0-1b8d30a56031" xsi:nil="true"/>
  </documentManagement>
</p:properties>
</file>

<file path=customXml/itemProps1.xml><?xml version="1.0" encoding="utf-8"?>
<ds:datastoreItem xmlns:ds="http://schemas.openxmlformats.org/officeDocument/2006/customXml" ds:itemID="{F1475157-6721-479C-AC65-352FE33B0B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75B9F6-47A5-4D4F-BF49-575EFFAEE50B}"/>
</file>

<file path=customXml/itemProps3.xml><?xml version="1.0" encoding="utf-8"?>
<ds:datastoreItem xmlns:ds="http://schemas.openxmlformats.org/officeDocument/2006/customXml" ds:itemID="{14F8B4B6-4EF6-43E3-877C-69E6D57073A8}"/>
</file>

<file path=customXml/itemProps4.xml><?xml version="1.0" encoding="utf-8"?>
<ds:datastoreItem xmlns:ds="http://schemas.openxmlformats.org/officeDocument/2006/customXml" ds:itemID="{650555B7-69F0-4683-926F-F4C2C13439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Legislative Administration</Company>
  <LinksUpToDate>false</LinksUpToDate>
  <CharactersWithSpaces>596</CharactersWithSpaces>
  <SharedDoc>false</SharedDoc>
  <HLinks>
    <vt:vector size="12" baseType="variant">
      <vt:variant>
        <vt:i4>1376350</vt:i4>
      </vt:variant>
      <vt:variant>
        <vt:i4>3</vt:i4>
      </vt:variant>
      <vt:variant>
        <vt:i4>0</vt:i4>
      </vt:variant>
      <vt:variant>
        <vt:i4>5</vt:i4>
      </vt:variant>
      <vt:variant>
        <vt:lpwstr>https://www.oregonlegislature.gov/lfo/Pages/fis.aspx</vt:lpwstr>
      </vt:variant>
      <vt:variant>
        <vt:lpwstr/>
      </vt:variant>
      <vt:variant>
        <vt:i4>852067</vt:i4>
      </vt:variant>
      <vt:variant>
        <vt:i4>0</vt:i4>
      </vt:variant>
      <vt:variant>
        <vt:i4>0</vt:i4>
      </vt:variant>
      <vt:variant>
        <vt:i4>5</vt:i4>
      </vt:variant>
      <vt:variant>
        <vt:lpwstr>mailto:LFO.FISREQ@oregonlegislature.gov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</dc:creator>
  <cp:keywords/>
  <cp:lastModifiedBy>Morse-Miller Haylee</cp:lastModifiedBy>
  <cp:revision>12</cp:revision>
  <cp:lastPrinted>2013-11-18T19:40:00Z</cp:lastPrinted>
  <dcterms:created xsi:type="dcterms:W3CDTF">2024-10-14T22:13:00Z</dcterms:created>
  <dcterms:modified xsi:type="dcterms:W3CDTF">2025-12-03T01:05:00Z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